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77A" w:rsidRDefault="0084177A" w:rsidP="0084177A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4177A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СПЕЦИАЛИСТЫ КАДАСТРОВОЙ ПАЛАТЫ ДЕЛЯТСЯ ОПЫТОМ С МФЦ</w:t>
      </w:r>
      <w:r w:rsidRPr="0084177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417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</w:p>
    <w:p w:rsidR="0084177A" w:rsidRDefault="0084177A" w:rsidP="0084177A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4177A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целях повышения качества предоставления государственных услуг </w:t>
      </w:r>
      <w:proofErr w:type="spellStart"/>
      <w:r w:rsidRPr="0084177A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Росреестра</w:t>
      </w:r>
      <w:proofErr w:type="spellEnd"/>
      <w:r w:rsidRPr="0084177A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Филиалом ФГБУ «ФКП </w:t>
      </w:r>
      <w:proofErr w:type="spellStart"/>
      <w:r w:rsidRPr="0084177A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Росреестра</w:t>
      </w:r>
      <w:proofErr w:type="spellEnd"/>
      <w:r w:rsidRPr="0084177A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по Тверской области совместно с Управлением </w:t>
      </w:r>
      <w:proofErr w:type="spellStart"/>
      <w:r w:rsidRPr="0084177A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Росреестра</w:t>
      </w:r>
      <w:proofErr w:type="spellEnd"/>
      <w:r w:rsidRPr="0084177A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Тверской области 27 июня 2017 года было проведено очередное обучение для сотрудников многофункциональных центров государственных и муниципальных услуг «Мои документы».</w:t>
      </w:r>
      <w:r w:rsidRPr="0084177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84177A" w:rsidRDefault="0084177A" w:rsidP="0084177A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4177A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рамках обучающего семинара Филиал обозначил особенности приема заявлений на государственные услуги </w:t>
      </w:r>
      <w:proofErr w:type="spellStart"/>
      <w:r w:rsidRPr="0084177A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Росреестра</w:t>
      </w:r>
      <w:proofErr w:type="spellEnd"/>
      <w:r w:rsidRPr="0084177A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учетом изменений в Федеральном законе № 218-ФЗ от 13.07.2015 года «О государственной регистрации недвижимости».</w:t>
      </w:r>
      <w:r w:rsidRPr="0084177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84177A" w:rsidRDefault="0084177A" w:rsidP="0084177A">
      <w:pPr>
        <w:spacing w:line="360" w:lineRule="auto"/>
        <w:ind w:firstLine="709"/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4177A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Особое внимание было уделено основным ошибкам допускаемым сотрудниками ГАУ «МФЦ» при приеме документов на </w:t>
      </w:r>
      <w:proofErr w:type="gramStart"/>
      <w:r w:rsidRPr="0084177A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государственные</w:t>
      </w:r>
      <w:proofErr w:type="gramEnd"/>
      <w:r w:rsidRPr="0084177A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услуги </w:t>
      </w:r>
      <w:proofErr w:type="spellStart"/>
      <w:r w:rsidRPr="0084177A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Росреестра</w:t>
      </w:r>
      <w:proofErr w:type="spellEnd"/>
      <w:r w:rsidRPr="0084177A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приводящих к приостановлению государственного кадастрового учета недвижимого имущества и (или) государственной регистрации прав на недвижимое имущество и сделок с ним.</w:t>
      </w:r>
      <w:r w:rsidRPr="0084177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417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84177A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Динамика свидетельствует о постоянном росте приема документов через офисы МФЦ. За прошедший период 2017 года количество заявлений на государственный кадастровый учет объектов недвижимости, поданных через МФЦ, выросло в 2 раза по сравнению с тем 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 периодом 2016 года. </w:t>
      </w:r>
    </w:p>
    <w:p w:rsidR="00286004" w:rsidRDefault="0084177A" w:rsidP="0084177A">
      <w:pPr>
        <w:spacing w:line="360" w:lineRule="auto"/>
        <w:ind w:firstLine="709"/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4177A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Добавим, что на территории Тверской области продолжается закрытие офисов Кадастровой палаты и окон приема </w:t>
      </w:r>
      <w:proofErr w:type="spellStart"/>
      <w:proofErr w:type="gramStart"/>
      <w:r w:rsidRPr="0084177A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выдачи-документов</w:t>
      </w:r>
      <w:proofErr w:type="spellEnd"/>
      <w:proofErr w:type="gramEnd"/>
      <w:r w:rsidRPr="0084177A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к концу 2017 года заявители смогут обращаться лично только в МФЦ либо дистанционно через электронные сервисы </w:t>
      </w:r>
      <w:proofErr w:type="spellStart"/>
      <w:r w:rsidRPr="0084177A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Росреестра</w:t>
      </w:r>
      <w:proofErr w:type="spellEnd"/>
    </w:p>
    <w:p w:rsidR="0084177A" w:rsidRPr="0084177A" w:rsidRDefault="0084177A" w:rsidP="008417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Пресс-служба Филиала ФГБУ «ФКП </w:t>
      </w:r>
      <w:proofErr w:type="spellStart"/>
      <w:r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Росреестра</w:t>
      </w:r>
      <w:proofErr w:type="spellEnd"/>
      <w:r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по Тверской области</w:t>
      </w:r>
    </w:p>
    <w:sectPr w:rsidR="0084177A" w:rsidRPr="0084177A" w:rsidSect="003D1E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84177A"/>
    <w:rsid w:val="003D1E52"/>
    <w:rsid w:val="00554723"/>
    <w:rsid w:val="007309CD"/>
    <w:rsid w:val="00841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E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84177A"/>
  </w:style>
  <w:style w:type="character" w:customStyle="1" w:styleId="apple-converted-space">
    <w:name w:val="apple-converted-space"/>
    <w:basedOn w:val="a0"/>
    <w:rsid w:val="008417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1277</Characters>
  <Application>Microsoft Office Word</Application>
  <DocSecurity>0</DocSecurity>
  <Lines>10</Lines>
  <Paragraphs>2</Paragraphs>
  <ScaleCrop>false</ScaleCrop>
  <Company>ФБУ "КП" по Тверской области</Company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lebedeva_m</dc:creator>
  <cp:keywords/>
  <dc:description/>
  <cp:lastModifiedBy>lebedeva_m</cp:lastModifiedBy>
  <cp:revision>3</cp:revision>
  <dcterms:created xsi:type="dcterms:W3CDTF">2017-06-27T11:28:00Z</dcterms:created>
  <dcterms:modified xsi:type="dcterms:W3CDTF">2017-06-27T11:30:00Z</dcterms:modified>
</cp:coreProperties>
</file>